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E5" w:rsidRPr="00655877" w:rsidRDefault="00A42FE5" w:rsidP="00A42FE5">
      <w:pPr>
        <w:pStyle w:val="2"/>
        <w:rPr>
          <w:lang w:val="uk-UA"/>
        </w:rPr>
      </w:pPr>
      <w:bookmarkStart w:id="0" w:name="_Toc483490322"/>
      <w:proofErr w:type="spellStart"/>
      <w:r w:rsidRPr="00655877">
        <w:rPr>
          <w:lang w:val="uk-UA"/>
        </w:rPr>
        <w:t>Фідровська</w:t>
      </w:r>
      <w:proofErr w:type="spellEnd"/>
      <w:r>
        <w:rPr>
          <w:lang w:val="uk-UA"/>
        </w:rPr>
        <w:t> </w:t>
      </w:r>
      <w:r w:rsidRPr="00655877">
        <w:rPr>
          <w:lang w:val="uk-UA"/>
        </w:rPr>
        <w:t>Н.</w:t>
      </w:r>
      <w:r>
        <w:rPr>
          <w:lang w:val="uk-UA"/>
        </w:rPr>
        <w:t> </w:t>
      </w:r>
      <w:r w:rsidRPr="00655877">
        <w:rPr>
          <w:lang w:val="uk-UA"/>
        </w:rPr>
        <w:t>М.,</w:t>
      </w:r>
      <w:r>
        <w:rPr>
          <w:lang w:val="uk-UA"/>
        </w:rPr>
        <w:t> </w:t>
      </w:r>
      <w:proofErr w:type="spellStart"/>
      <w:r w:rsidRPr="00655877">
        <w:rPr>
          <w:lang w:val="uk-UA"/>
        </w:rPr>
        <w:t>Лисавицький</w:t>
      </w:r>
      <w:proofErr w:type="spellEnd"/>
      <w:r>
        <w:rPr>
          <w:lang w:val="uk-UA"/>
        </w:rPr>
        <w:t> </w:t>
      </w:r>
      <w:r w:rsidRPr="00655877">
        <w:rPr>
          <w:lang w:val="uk-UA"/>
        </w:rPr>
        <w:t>К.</w:t>
      </w:r>
      <w:r>
        <w:rPr>
          <w:lang w:val="uk-UA"/>
        </w:rPr>
        <w:t> </w:t>
      </w:r>
      <w:r w:rsidRPr="00655877">
        <w:rPr>
          <w:lang w:val="uk-UA"/>
        </w:rPr>
        <w:t>Ю.,</w:t>
      </w:r>
      <w:r>
        <w:rPr>
          <w:lang w:val="uk-UA"/>
        </w:rPr>
        <w:t> </w:t>
      </w:r>
      <w:proofErr w:type="spellStart"/>
      <w:r w:rsidRPr="00655877">
        <w:rPr>
          <w:lang w:val="uk-UA"/>
        </w:rPr>
        <w:t>Хурсенко</w:t>
      </w:r>
      <w:proofErr w:type="spellEnd"/>
      <w:r>
        <w:rPr>
          <w:lang w:val="uk-UA"/>
        </w:rPr>
        <w:t> </w:t>
      </w:r>
      <w:r w:rsidRPr="00655877">
        <w:rPr>
          <w:lang w:val="uk-UA"/>
        </w:rPr>
        <w:t>С.</w:t>
      </w:r>
      <w:r>
        <w:rPr>
          <w:lang w:val="uk-UA"/>
        </w:rPr>
        <w:t> </w:t>
      </w:r>
      <w:r w:rsidRPr="00655877">
        <w:rPr>
          <w:lang w:val="uk-UA"/>
        </w:rPr>
        <w:t>О.</w:t>
      </w:r>
      <w:r>
        <w:rPr>
          <w:lang w:val="uk-UA"/>
        </w:rPr>
        <w:br/>
      </w:r>
      <w:r w:rsidRPr="00655877">
        <w:rPr>
          <w:lang w:val="uk-UA"/>
        </w:rPr>
        <w:t>ПОКРАЩЕННЯ КОНСТРУКЦІЇ ШАХТНИХ ПІДЙОМНИХ БАРАБАНІВ</w:t>
      </w:r>
      <w:bookmarkEnd w:id="0"/>
    </w:p>
    <w:p w:rsidR="00A42FE5" w:rsidRPr="00655877" w:rsidRDefault="00A42FE5" w:rsidP="00A42FE5">
      <w:pPr>
        <w:tabs>
          <w:tab w:val="left" w:pos="2694"/>
        </w:tabs>
        <w:ind w:firstLine="709"/>
        <w:jc w:val="both"/>
        <w:rPr>
          <w:sz w:val="28"/>
          <w:szCs w:val="28"/>
          <w:lang w:val="uk-UA"/>
        </w:rPr>
      </w:pPr>
      <w:r w:rsidRPr="00655877">
        <w:rPr>
          <w:sz w:val="28"/>
          <w:szCs w:val="28"/>
          <w:lang w:val="uk-UA"/>
        </w:rPr>
        <w:t>При роботі шахтних підйомних установок на багатьох барабанах відмічається деформація обичайки.  Це пояснюють наявністю перевантаження або динамічного зусилля і значним зносом футеровки, яка виконує також і розвантаження оболонки барабана. Деформовану обичайку випрямляють за допомогою гідродомкрата і підсилюють установкою додаткових ребер жорсткості.</w:t>
      </w:r>
    </w:p>
    <w:p w:rsidR="00A42FE5" w:rsidRPr="00655877" w:rsidRDefault="00A42FE5" w:rsidP="00A42FE5">
      <w:pPr>
        <w:tabs>
          <w:tab w:val="left" w:pos="2694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655877">
        <w:rPr>
          <w:sz w:val="28"/>
          <w:szCs w:val="28"/>
          <w:lang w:val="uk-UA"/>
        </w:rPr>
        <w:t>Скріпіння</w:t>
      </w:r>
      <w:proofErr w:type="spellEnd"/>
      <w:r w:rsidRPr="00655877">
        <w:rPr>
          <w:sz w:val="28"/>
          <w:szCs w:val="28"/>
          <w:lang w:val="uk-UA"/>
        </w:rPr>
        <w:t xml:space="preserve"> барабана, яке виникає при роботі підйомної установки, пояснюють </w:t>
      </w:r>
      <w:proofErr w:type="spellStart"/>
      <w:r w:rsidRPr="00655877">
        <w:rPr>
          <w:sz w:val="28"/>
          <w:szCs w:val="28"/>
          <w:lang w:val="uk-UA"/>
        </w:rPr>
        <w:t>послабленям</w:t>
      </w:r>
      <w:proofErr w:type="spellEnd"/>
      <w:r w:rsidRPr="00655877">
        <w:rPr>
          <w:sz w:val="28"/>
          <w:szCs w:val="28"/>
          <w:lang w:val="uk-UA"/>
        </w:rPr>
        <w:t xml:space="preserve"> заклепок, розхитуванням швів, зносом або </w:t>
      </w:r>
      <w:proofErr w:type="spellStart"/>
      <w:r w:rsidRPr="00655877">
        <w:rPr>
          <w:sz w:val="28"/>
          <w:szCs w:val="28"/>
          <w:lang w:val="uk-UA"/>
        </w:rPr>
        <w:t>послабленям</w:t>
      </w:r>
      <w:proofErr w:type="spellEnd"/>
      <w:r w:rsidRPr="00655877">
        <w:rPr>
          <w:sz w:val="28"/>
          <w:szCs w:val="28"/>
          <w:lang w:val="uk-UA"/>
        </w:rPr>
        <w:t xml:space="preserve"> закріплення болтів </w:t>
      </w:r>
      <w:proofErr w:type="spellStart"/>
      <w:r w:rsidRPr="00655877">
        <w:rPr>
          <w:sz w:val="28"/>
          <w:szCs w:val="28"/>
          <w:lang w:val="uk-UA"/>
        </w:rPr>
        <w:t>лобовини</w:t>
      </w:r>
      <w:proofErr w:type="spellEnd"/>
      <w:r w:rsidRPr="00655877">
        <w:rPr>
          <w:sz w:val="28"/>
          <w:szCs w:val="28"/>
          <w:lang w:val="uk-UA"/>
        </w:rPr>
        <w:t xml:space="preserve"> і </w:t>
      </w:r>
      <w:proofErr w:type="spellStart"/>
      <w:r w:rsidRPr="00655877">
        <w:rPr>
          <w:sz w:val="28"/>
          <w:szCs w:val="28"/>
          <w:lang w:val="uk-UA"/>
        </w:rPr>
        <w:t>ступиці</w:t>
      </w:r>
      <w:proofErr w:type="spellEnd"/>
      <w:r w:rsidRPr="00655877">
        <w:rPr>
          <w:sz w:val="28"/>
          <w:szCs w:val="28"/>
          <w:lang w:val="uk-UA"/>
        </w:rPr>
        <w:t xml:space="preserve">. При цьому заклепки, які мають тріщини в головці або в </w:t>
      </w:r>
      <w:proofErr w:type="spellStart"/>
      <w:r w:rsidRPr="00655877">
        <w:rPr>
          <w:sz w:val="28"/>
          <w:szCs w:val="28"/>
          <w:lang w:val="uk-UA"/>
        </w:rPr>
        <w:t>основанні</w:t>
      </w:r>
      <w:proofErr w:type="spellEnd"/>
      <w:r w:rsidRPr="00655877">
        <w:rPr>
          <w:sz w:val="28"/>
          <w:szCs w:val="28"/>
          <w:lang w:val="uk-UA"/>
        </w:rPr>
        <w:t>, заміняють новими, ослаблені болтові з’єднання роз’ємних частин барабана підтягують або заміняють новими.</w:t>
      </w:r>
    </w:p>
    <w:p w:rsidR="00A42FE5" w:rsidRPr="00655877" w:rsidRDefault="00A42FE5" w:rsidP="00A42FE5">
      <w:pPr>
        <w:tabs>
          <w:tab w:val="left" w:pos="2694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655877">
        <w:rPr>
          <w:sz w:val="28"/>
          <w:szCs w:val="28"/>
          <w:lang w:val="uk-UA"/>
        </w:rPr>
        <w:t>Біциліндричні</w:t>
      </w:r>
      <w:proofErr w:type="spellEnd"/>
      <w:r w:rsidRPr="00655877">
        <w:rPr>
          <w:sz w:val="28"/>
          <w:szCs w:val="28"/>
          <w:lang w:val="uk-UA"/>
        </w:rPr>
        <w:t xml:space="preserve"> барабани являються менш надійними, в них частіше з</w:t>
      </w:r>
      <w:r w:rsidRPr="00655877">
        <w:rPr>
          <w:sz w:val="28"/>
          <w:szCs w:val="28"/>
        </w:rPr>
        <w:t>’</w:t>
      </w:r>
      <w:r w:rsidRPr="00655877">
        <w:rPr>
          <w:sz w:val="28"/>
          <w:szCs w:val="28"/>
          <w:lang w:val="uk-UA"/>
        </w:rPr>
        <w:t xml:space="preserve">являються тріщини в місцях концентрації напружень, перепаду жорсткостей. Тріщини виникають, як правило, в кільцевих швах </w:t>
      </w:r>
      <w:proofErr w:type="spellStart"/>
      <w:r w:rsidRPr="00655877">
        <w:rPr>
          <w:sz w:val="28"/>
          <w:szCs w:val="28"/>
          <w:lang w:val="uk-UA"/>
        </w:rPr>
        <w:t>лобовини</w:t>
      </w:r>
      <w:proofErr w:type="spellEnd"/>
      <w:r w:rsidRPr="00655877">
        <w:rPr>
          <w:sz w:val="28"/>
          <w:szCs w:val="28"/>
          <w:lang w:val="uk-UA"/>
        </w:rPr>
        <w:t xml:space="preserve"> з трубою жорсткості і супроводжуються появою радіальних тріщин </w:t>
      </w:r>
      <w:proofErr w:type="spellStart"/>
      <w:r w:rsidRPr="00655877">
        <w:rPr>
          <w:sz w:val="28"/>
          <w:szCs w:val="28"/>
          <w:lang w:val="uk-UA"/>
        </w:rPr>
        <w:t>лобовини</w:t>
      </w:r>
      <w:proofErr w:type="spellEnd"/>
      <w:r w:rsidRPr="00655877">
        <w:rPr>
          <w:sz w:val="28"/>
          <w:szCs w:val="28"/>
          <w:lang w:val="uk-UA"/>
        </w:rPr>
        <w:t xml:space="preserve">, які розвиваються від </w:t>
      </w:r>
      <w:proofErr w:type="spellStart"/>
      <w:r w:rsidRPr="00655877">
        <w:rPr>
          <w:sz w:val="28"/>
          <w:szCs w:val="28"/>
          <w:lang w:val="uk-UA"/>
        </w:rPr>
        <w:t>ступичної</w:t>
      </w:r>
      <w:proofErr w:type="spellEnd"/>
      <w:r w:rsidRPr="00655877">
        <w:rPr>
          <w:sz w:val="28"/>
          <w:szCs w:val="28"/>
          <w:lang w:val="uk-UA"/>
        </w:rPr>
        <w:t xml:space="preserve"> частини, ребра мають тріщини по всій довжині шва до </w:t>
      </w:r>
      <w:proofErr w:type="spellStart"/>
      <w:r w:rsidRPr="00655877">
        <w:rPr>
          <w:sz w:val="28"/>
          <w:szCs w:val="28"/>
          <w:lang w:val="uk-UA"/>
        </w:rPr>
        <w:t>ступиці</w:t>
      </w:r>
      <w:proofErr w:type="spellEnd"/>
      <w:r w:rsidRPr="00655877">
        <w:rPr>
          <w:sz w:val="28"/>
          <w:szCs w:val="28"/>
          <w:lang w:val="uk-UA"/>
        </w:rPr>
        <w:t>.</w:t>
      </w:r>
    </w:p>
    <w:p w:rsidR="00A42FE5" w:rsidRPr="00655877" w:rsidRDefault="00A42FE5" w:rsidP="00A42FE5">
      <w:pPr>
        <w:tabs>
          <w:tab w:val="left" w:pos="2694"/>
        </w:tabs>
        <w:ind w:firstLine="709"/>
        <w:jc w:val="both"/>
        <w:rPr>
          <w:sz w:val="28"/>
          <w:szCs w:val="28"/>
          <w:lang w:val="uk-UA"/>
        </w:rPr>
      </w:pPr>
      <w:r w:rsidRPr="00655877">
        <w:rPr>
          <w:sz w:val="28"/>
          <w:szCs w:val="28"/>
          <w:lang w:val="uk-UA"/>
        </w:rPr>
        <w:t>Тріщини обичайки мають, як правило, прогресуючий характер, вони значно зменшують міцність всього барабану.</w:t>
      </w:r>
    </w:p>
    <w:p w:rsidR="00A42FE5" w:rsidRPr="00655877" w:rsidRDefault="00A42FE5" w:rsidP="00A42FE5">
      <w:pPr>
        <w:tabs>
          <w:tab w:val="left" w:pos="2694"/>
        </w:tabs>
        <w:ind w:firstLine="709"/>
        <w:jc w:val="both"/>
        <w:rPr>
          <w:sz w:val="28"/>
          <w:szCs w:val="28"/>
          <w:lang w:val="uk-UA"/>
        </w:rPr>
      </w:pPr>
      <w:r w:rsidRPr="00655877">
        <w:rPr>
          <w:sz w:val="28"/>
          <w:szCs w:val="28"/>
          <w:lang w:val="uk-UA"/>
        </w:rPr>
        <w:t>Якщо при товщині обичайки барабана, яка отримана розрахунком</w:t>
      </w:r>
      <w:r w:rsidRPr="00655877">
        <w:rPr>
          <w:b/>
          <w:sz w:val="28"/>
          <w:szCs w:val="28"/>
          <w:lang w:val="uk-UA"/>
        </w:rPr>
        <w:t xml:space="preserve"> </w:t>
      </w:r>
      <w:r w:rsidRPr="00655877">
        <w:rPr>
          <w:sz w:val="28"/>
          <w:szCs w:val="28"/>
          <w:lang w:val="uk-UA"/>
        </w:rPr>
        <w:t>на міцність, стійкість не забезпечена, то або збільшують товщину або підсилюють обичайку ребрами чи кільцями жорсткості.</w:t>
      </w:r>
    </w:p>
    <w:p w:rsidR="00A42FE5" w:rsidRPr="00655877" w:rsidRDefault="00A42FE5" w:rsidP="00A42FE5">
      <w:pPr>
        <w:tabs>
          <w:tab w:val="left" w:pos="2694"/>
        </w:tabs>
        <w:ind w:firstLine="709"/>
        <w:jc w:val="both"/>
        <w:rPr>
          <w:sz w:val="28"/>
          <w:szCs w:val="28"/>
          <w:lang w:val="uk-UA"/>
        </w:rPr>
      </w:pPr>
      <w:r w:rsidRPr="00655877">
        <w:rPr>
          <w:sz w:val="28"/>
          <w:szCs w:val="28"/>
          <w:lang w:val="uk-UA"/>
        </w:rPr>
        <w:t>Перший шлях веде до збільшення ваги барабана, а другий, якщо і не збільшує значно вагу, то погіршує технологію виготовлення барабана і його роботу.</w:t>
      </w:r>
    </w:p>
    <w:p w:rsidR="00A42FE5" w:rsidRPr="00655877" w:rsidRDefault="00A42FE5" w:rsidP="00A42FE5">
      <w:pPr>
        <w:tabs>
          <w:tab w:val="left" w:pos="2694"/>
        </w:tabs>
        <w:ind w:firstLine="709"/>
        <w:jc w:val="both"/>
        <w:rPr>
          <w:sz w:val="28"/>
          <w:szCs w:val="28"/>
          <w:lang w:val="uk-UA"/>
        </w:rPr>
      </w:pPr>
      <w:r w:rsidRPr="00655877">
        <w:rPr>
          <w:sz w:val="28"/>
          <w:szCs w:val="28"/>
          <w:lang w:val="uk-UA"/>
        </w:rPr>
        <w:t>А.І.</w:t>
      </w:r>
      <w:proofErr w:type="spellStart"/>
      <w:r w:rsidRPr="00655877">
        <w:rPr>
          <w:sz w:val="28"/>
          <w:szCs w:val="28"/>
          <w:lang w:val="uk-UA"/>
        </w:rPr>
        <w:t>Маневич</w:t>
      </w:r>
      <w:proofErr w:type="spellEnd"/>
      <w:r w:rsidRPr="00655877">
        <w:rPr>
          <w:sz w:val="28"/>
          <w:szCs w:val="28"/>
          <w:lang w:val="uk-UA"/>
        </w:rPr>
        <w:t xml:space="preserve"> і А.І.</w:t>
      </w:r>
      <w:proofErr w:type="spellStart"/>
      <w:r w:rsidRPr="00655877">
        <w:rPr>
          <w:sz w:val="28"/>
          <w:szCs w:val="28"/>
          <w:lang w:val="uk-UA"/>
        </w:rPr>
        <w:t>Бичуч</w:t>
      </w:r>
      <w:proofErr w:type="spellEnd"/>
      <w:r w:rsidRPr="00655877">
        <w:rPr>
          <w:sz w:val="28"/>
          <w:szCs w:val="28"/>
        </w:rPr>
        <w:t xml:space="preserve"> </w:t>
      </w:r>
      <w:r w:rsidRPr="00655877">
        <w:rPr>
          <w:sz w:val="28"/>
          <w:szCs w:val="28"/>
          <w:lang w:val="uk-UA"/>
        </w:rPr>
        <w:t>розглядали напружений стан оболонок і діафрагм шахтних підйомних машин на прикладі шахтної підйомної машини ШПМ БЦК 8/5х2,7, яка призначена для роботи на глибині до 1200м. Було відмічено, що тріщини з</w:t>
      </w:r>
      <w:r w:rsidRPr="00655877">
        <w:rPr>
          <w:sz w:val="28"/>
          <w:szCs w:val="28"/>
        </w:rPr>
        <w:t>’</w:t>
      </w:r>
      <w:r w:rsidRPr="00655877">
        <w:rPr>
          <w:sz w:val="28"/>
          <w:szCs w:val="28"/>
          <w:lang w:val="uk-UA"/>
        </w:rPr>
        <w:t>являються у зварних швах косинок і ребер. Ремонт тріщин виконувався шляхом видалення наплавленого металу і повторній заварці.</w:t>
      </w:r>
    </w:p>
    <w:p w:rsidR="00A42FE5" w:rsidRPr="00655877" w:rsidRDefault="00A42FE5" w:rsidP="00A42FE5">
      <w:pPr>
        <w:tabs>
          <w:tab w:val="left" w:pos="2694"/>
        </w:tabs>
        <w:ind w:firstLine="709"/>
        <w:jc w:val="both"/>
        <w:rPr>
          <w:sz w:val="28"/>
          <w:szCs w:val="28"/>
          <w:lang w:val="uk-UA"/>
        </w:rPr>
      </w:pPr>
      <w:r w:rsidRPr="00655877">
        <w:rPr>
          <w:sz w:val="28"/>
          <w:szCs w:val="28"/>
          <w:lang w:val="uk-UA"/>
        </w:rPr>
        <w:t xml:space="preserve">Періодичність ремонтів складав 2…3 місяці. При </w:t>
      </w:r>
      <w:proofErr w:type="spellStart"/>
      <w:r w:rsidRPr="00655877">
        <w:rPr>
          <w:sz w:val="28"/>
          <w:szCs w:val="28"/>
          <w:lang w:val="uk-UA"/>
        </w:rPr>
        <w:t>внеплановій</w:t>
      </w:r>
      <w:proofErr w:type="spellEnd"/>
      <w:r w:rsidRPr="00655877">
        <w:rPr>
          <w:sz w:val="28"/>
          <w:szCs w:val="28"/>
          <w:lang w:val="uk-UA"/>
        </w:rPr>
        <w:t xml:space="preserve"> зупинці машини було відмічено, що тріщини в ремонтних швах поновлювалися через 10…14 днів після ремонту і не розвивалися.</w:t>
      </w:r>
    </w:p>
    <w:p w:rsidR="00A42FE5" w:rsidRPr="00655877" w:rsidRDefault="00A42FE5" w:rsidP="00A42FE5">
      <w:pPr>
        <w:tabs>
          <w:tab w:val="left" w:pos="2694"/>
        </w:tabs>
        <w:ind w:firstLine="709"/>
        <w:jc w:val="both"/>
        <w:rPr>
          <w:sz w:val="28"/>
          <w:szCs w:val="28"/>
          <w:lang w:val="uk-UA"/>
        </w:rPr>
      </w:pPr>
      <w:r w:rsidRPr="00655877">
        <w:rPr>
          <w:sz w:val="28"/>
          <w:szCs w:val="28"/>
          <w:lang w:val="uk-UA"/>
        </w:rPr>
        <w:t xml:space="preserve">В наступних ремонтах, крім заварки швів, проводилося посилення діафрагм односторонніми накладками в місцях </w:t>
      </w:r>
      <w:proofErr w:type="spellStart"/>
      <w:r w:rsidRPr="00655877">
        <w:rPr>
          <w:sz w:val="28"/>
          <w:szCs w:val="28"/>
          <w:lang w:val="uk-UA"/>
        </w:rPr>
        <w:t>тріщиноутворення</w:t>
      </w:r>
      <w:proofErr w:type="spellEnd"/>
      <w:r w:rsidRPr="00655877">
        <w:rPr>
          <w:sz w:val="28"/>
          <w:szCs w:val="28"/>
          <w:lang w:val="uk-UA"/>
        </w:rPr>
        <w:t>. Але тріщини продовжували розвиватися в ремонтних швах і основному металі накладок і діафрагм по границі накладки. В міжремонтний період (2…3 місяці) одна з тріщин в діафрагмі розвивалася на всю ширину кільця з виходом в основний метал оболонки.</w:t>
      </w:r>
    </w:p>
    <w:p w:rsidR="00A42FE5" w:rsidRPr="00655877" w:rsidRDefault="00A42FE5" w:rsidP="00A42FE5">
      <w:pPr>
        <w:tabs>
          <w:tab w:val="left" w:pos="2694"/>
        </w:tabs>
        <w:ind w:firstLine="709"/>
        <w:jc w:val="both"/>
        <w:rPr>
          <w:sz w:val="28"/>
          <w:szCs w:val="28"/>
          <w:lang w:val="uk-UA"/>
        </w:rPr>
      </w:pPr>
      <w:r w:rsidRPr="00655877">
        <w:rPr>
          <w:sz w:val="28"/>
          <w:szCs w:val="28"/>
          <w:lang w:val="uk-UA"/>
        </w:rPr>
        <w:t xml:space="preserve">Багатократні ремонти тріщин і посилення місця їх виникнення в кільцях діафрагм не зупинили процес </w:t>
      </w:r>
      <w:proofErr w:type="spellStart"/>
      <w:r w:rsidRPr="00655877">
        <w:rPr>
          <w:sz w:val="28"/>
          <w:szCs w:val="28"/>
          <w:lang w:val="uk-UA"/>
        </w:rPr>
        <w:t>тріщиноутворення</w:t>
      </w:r>
      <w:proofErr w:type="spellEnd"/>
      <w:r w:rsidRPr="00655877">
        <w:rPr>
          <w:sz w:val="28"/>
          <w:szCs w:val="28"/>
          <w:lang w:val="uk-UA"/>
        </w:rPr>
        <w:t xml:space="preserve">. </w:t>
      </w:r>
    </w:p>
    <w:p w:rsidR="00A42FE5" w:rsidRPr="00655877" w:rsidRDefault="00A42FE5" w:rsidP="00A42FE5">
      <w:pPr>
        <w:tabs>
          <w:tab w:val="left" w:pos="2694"/>
        </w:tabs>
        <w:ind w:firstLine="709"/>
        <w:jc w:val="both"/>
        <w:rPr>
          <w:sz w:val="28"/>
          <w:szCs w:val="28"/>
          <w:lang w:val="uk-UA"/>
        </w:rPr>
      </w:pPr>
      <w:r w:rsidRPr="00655877">
        <w:rPr>
          <w:sz w:val="28"/>
          <w:szCs w:val="28"/>
          <w:lang w:val="uk-UA"/>
        </w:rPr>
        <w:t>До конструкцій барабанів всіх підйомних машин застосовуються наступні вимоги: достатня міцність і жорсткість, невелика власна маса, задовільна поверхня навивки і простота монтажу і експлуатації.</w:t>
      </w:r>
    </w:p>
    <w:p w:rsidR="00A42FE5" w:rsidRPr="00655877" w:rsidRDefault="00A42FE5" w:rsidP="00A42FE5">
      <w:pPr>
        <w:tabs>
          <w:tab w:val="left" w:pos="2694"/>
        </w:tabs>
        <w:ind w:firstLine="709"/>
        <w:jc w:val="both"/>
        <w:rPr>
          <w:sz w:val="28"/>
          <w:szCs w:val="28"/>
          <w:lang w:val="uk-UA"/>
        </w:rPr>
      </w:pPr>
      <w:r w:rsidRPr="00655877">
        <w:rPr>
          <w:sz w:val="28"/>
          <w:szCs w:val="28"/>
          <w:lang w:val="uk-UA"/>
        </w:rPr>
        <w:lastRenderedPageBreak/>
        <w:t>Основні напруження, які виникають в стінці оболонці барабану від навивки витків канату, являється напруження стиску. Напруження кручення від передачі оболонкою крутного моменту досить малі і ними нехтують, а напруження згину від натягнення канату треба враховувати тільки для досить довгих оболонок, коли B/ D &gt;3 – 4</w:t>
      </w:r>
      <w:r w:rsidRPr="00655877">
        <w:rPr>
          <w:sz w:val="28"/>
          <w:szCs w:val="28"/>
        </w:rPr>
        <w:t xml:space="preserve">,   </w:t>
      </w:r>
      <w:r w:rsidRPr="00655877">
        <w:rPr>
          <w:sz w:val="28"/>
          <w:szCs w:val="28"/>
          <w:lang w:val="uk-UA"/>
        </w:rPr>
        <w:t>де В – довжина оболонки, а</w:t>
      </w:r>
      <w:r w:rsidRPr="00655877">
        <w:rPr>
          <w:sz w:val="28"/>
          <w:szCs w:val="28"/>
        </w:rPr>
        <w:t xml:space="preserve">   </w:t>
      </w:r>
      <w:r w:rsidRPr="00655877">
        <w:rPr>
          <w:sz w:val="28"/>
          <w:szCs w:val="28"/>
          <w:lang w:val="en-US"/>
        </w:rPr>
        <w:t>D</w:t>
      </w:r>
      <w:r w:rsidRPr="00655877">
        <w:rPr>
          <w:sz w:val="28"/>
          <w:szCs w:val="28"/>
          <w:lang w:val="uk-UA"/>
        </w:rPr>
        <w:t xml:space="preserve"> </w:t>
      </w:r>
      <w:proofErr w:type="spellStart"/>
      <w:r w:rsidRPr="00655877">
        <w:rPr>
          <w:sz w:val="28"/>
          <w:szCs w:val="28"/>
          <w:lang w:val="uk-UA"/>
        </w:rPr>
        <w:t>–діаметр</w:t>
      </w:r>
      <w:proofErr w:type="spellEnd"/>
      <w:r w:rsidRPr="00655877">
        <w:rPr>
          <w:sz w:val="28"/>
          <w:szCs w:val="28"/>
          <w:lang w:val="uk-UA"/>
        </w:rPr>
        <w:t xml:space="preserve">. В шахтних барабанах кільця та ребра жорсткості застосовують досить часто. Конструктори шахтних підіймальних  машин не враховують, що ребра жорсткості викликають напруження згину в умовах достатньо великої концентрації і це приводить до появи тріщин. Про це свідчать обстеження шахтних підіймальних барабанів Донбасу і </w:t>
      </w:r>
      <w:proofErr w:type="spellStart"/>
      <w:r w:rsidRPr="00655877">
        <w:rPr>
          <w:sz w:val="28"/>
          <w:szCs w:val="28"/>
          <w:lang w:val="uk-UA"/>
        </w:rPr>
        <w:t>Кривбасу</w:t>
      </w:r>
      <w:proofErr w:type="spellEnd"/>
      <w:r w:rsidRPr="00655877">
        <w:rPr>
          <w:sz w:val="28"/>
          <w:szCs w:val="28"/>
          <w:lang w:val="uk-UA"/>
        </w:rPr>
        <w:t>.</w:t>
      </w:r>
    </w:p>
    <w:p w:rsidR="00A42FE5" w:rsidRPr="00655877" w:rsidRDefault="00A42FE5" w:rsidP="00A42FE5">
      <w:pPr>
        <w:ind w:firstLine="709"/>
        <w:jc w:val="center"/>
        <w:rPr>
          <w:sz w:val="28"/>
          <w:szCs w:val="28"/>
        </w:rPr>
      </w:pPr>
      <w:r w:rsidRPr="00655877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149678" cy="6107502"/>
            <wp:effectExtent l="0" t="0" r="3810" b="7620"/>
            <wp:docPr id="24" name="Рисунок 24" descr="ли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лист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05" t="3545" r="4227" b="4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27" cy="610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E5" w:rsidRPr="00655877" w:rsidRDefault="00A42FE5" w:rsidP="00A42FE5">
      <w:pPr>
        <w:ind w:firstLine="709"/>
        <w:jc w:val="center"/>
        <w:rPr>
          <w:i/>
          <w:sz w:val="24"/>
          <w:szCs w:val="24"/>
          <w:lang w:val="uk-UA"/>
        </w:rPr>
      </w:pPr>
      <w:r w:rsidRPr="00655877">
        <w:rPr>
          <w:i/>
          <w:sz w:val="24"/>
          <w:szCs w:val="24"/>
          <w:lang w:val="uk-UA"/>
        </w:rPr>
        <w:t>Рис.1 Барабан ШПМ ЦР-6х3,4/0,6</w:t>
      </w:r>
    </w:p>
    <w:p w:rsidR="00A42FE5" w:rsidRPr="00655877" w:rsidRDefault="00A42FE5" w:rsidP="00A42FE5">
      <w:pPr>
        <w:tabs>
          <w:tab w:val="left" w:pos="2694"/>
        </w:tabs>
        <w:ind w:firstLine="709"/>
        <w:jc w:val="both"/>
        <w:rPr>
          <w:sz w:val="28"/>
          <w:szCs w:val="28"/>
          <w:lang w:val="uk-UA"/>
        </w:rPr>
      </w:pPr>
      <w:r w:rsidRPr="00655877">
        <w:rPr>
          <w:sz w:val="28"/>
          <w:szCs w:val="28"/>
          <w:lang w:val="uk-UA"/>
        </w:rPr>
        <w:t xml:space="preserve">Розглянемо шахтний барабан підйомної машини ЦР-6х3.4/0,6, наведений на рис.1. Як басимо, барабан має консольні дільниці, які приварені до </w:t>
      </w:r>
      <w:proofErr w:type="spellStart"/>
      <w:r w:rsidRPr="00655877">
        <w:rPr>
          <w:sz w:val="28"/>
          <w:szCs w:val="28"/>
          <w:lang w:val="uk-UA"/>
        </w:rPr>
        <w:t>лобовини</w:t>
      </w:r>
      <w:proofErr w:type="spellEnd"/>
      <w:r w:rsidRPr="00655877">
        <w:rPr>
          <w:sz w:val="28"/>
          <w:szCs w:val="28"/>
          <w:lang w:val="uk-UA"/>
        </w:rPr>
        <w:t xml:space="preserve"> за допомогою косинців. З одного боку барабану  на консольну дільницю навивка канату не проводиться, а з другого витки канату стискують </w:t>
      </w:r>
      <w:proofErr w:type="spellStart"/>
      <w:r w:rsidRPr="00655877">
        <w:rPr>
          <w:sz w:val="28"/>
          <w:szCs w:val="28"/>
          <w:lang w:val="uk-UA"/>
        </w:rPr>
        <w:t>лобовину</w:t>
      </w:r>
      <w:proofErr w:type="spellEnd"/>
      <w:r w:rsidRPr="00655877">
        <w:rPr>
          <w:sz w:val="28"/>
          <w:szCs w:val="28"/>
          <w:lang w:val="uk-UA"/>
        </w:rPr>
        <w:t xml:space="preserve">. Так як середня частина обичайки барабану прогинається під навитими витками канату, то консольні частини вигинаються вверх, що приводить до появи </w:t>
      </w:r>
      <w:r w:rsidRPr="00655877">
        <w:rPr>
          <w:sz w:val="28"/>
          <w:szCs w:val="28"/>
          <w:lang w:val="uk-UA"/>
        </w:rPr>
        <w:lastRenderedPageBreak/>
        <w:t xml:space="preserve">тріщин у місцях приварки до косинців. Розташування витків канату над місцем приварки </w:t>
      </w:r>
      <w:proofErr w:type="spellStart"/>
      <w:r w:rsidRPr="00655877">
        <w:rPr>
          <w:sz w:val="28"/>
          <w:szCs w:val="28"/>
          <w:lang w:val="uk-UA"/>
        </w:rPr>
        <w:t>лобовини</w:t>
      </w:r>
      <w:proofErr w:type="spellEnd"/>
      <w:r w:rsidRPr="00655877">
        <w:rPr>
          <w:sz w:val="28"/>
          <w:szCs w:val="28"/>
          <w:lang w:val="uk-UA"/>
        </w:rPr>
        <w:t xml:space="preserve"> являється дуже великою помилкою, тому що крім місцевих напружень від зварювання ми будемо мати ще і дуже сильні деформації, які викличуть у місцях приварки тріщини.</w:t>
      </w:r>
    </w:p>
    <w:p w:rsidR="00D15BB4" w:rsidRDefault="00A42FE5" w:rsidP="00A42FE5">
      <w:r w:rsidRPr="00655877">
        <w:rPr>
          <w:sz w:val="28"/>
          <w:szCs w:val="28"/>
          <w:lang w:val="uk-UA"/>
        </w:rPr>
        <w:t>Як бачимо, конструкція такого барабану досить недосконала.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FE5"/>
    <w:rsid w:val="0007502A"/>
    <w:rsid w:val="00164619"/>
    <w:rsid w:val="00453984"/>
    <w:rsid w:val="00A42FE5"/>
    <w:rsid w:val="00B15D7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A42FE5"/>
    <w:pPr>
      <w:keepNext/>
      <w:ind w:left="709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FE5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E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2733</Words>
  <Characters>1558</Characters>
  <Application>Microsoft Office Word</Application>
  <DocSecurity>0</DocSecurity>
  <Lines>12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2017-10-12T07:54:00Z</dcterms:created>
  <dcterms:modified xsi:type="dcterms:W3CDTF">2017-10-12T07:55:00Z</dcterms:modified>
</cp:coreProperties>
</file>